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621" w14:textId="4A756C1D" w:rsidR="00491D7A" w:rsidRDefault="00491D7A" w:rsidP="00491D7A">
      <w:pPr>
        <w:ind w:right="-2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ВЫПУСКНИКАМ, РАБОТОДАТЕЛЯМ!</w:t>
      </w:r>
    </w:p>
    <w:p w14:paraId="5B3535E0" w14:textId="77777777" w:rsidR="00491D7A" w:rsidRDefault="00491D7A" w:rsidP="00491D7A">
      <w:pPr>
        <w:ind w:right="-22"/>
        <w:jc w:val="center"/>
        <w:rPr>
          <w:b/>
        </w:rPr>
      </w:pPr>
    </w:p>
    <w:p w14:paraId="50B854C3" w14:textId="77777777" w:rsidR="00491D7A" w:rsidRDefault="00491D7A" w:rsidP="00491D7A">
      <w:pPr>
        <w:ind w:right="-22"/>
        <w:jc w:val="center"/>
        <w:rPr>
          <w:b/>
        </w:rPr>
      </w:pPr>
    </w:p>
    <w:p w14:paraId="15C16037" w14:textId="15C5F298" w:rsidR="00491D7A" w:rsidRDefault="00491D7A" w:rsidP="00491D7A">
      <w:pPr>
        <w:ind w:right="-22"/>
        <w:rPr>
          <w:bCs/>
          <w:sz w:val="28"/>
          <w:szCs w:val="28"/>
        </w:rPr>
      </w:pPr>
      <w:r w:rsidRPr="00491D7A">
        <w:rPr>
          <w:bCs/>
          <w:sz w:val="28"/>
          <w:szCs w:val="28"/>
        </w:rPr>
        <w:t xml:space="preserve">Центр занятости населения </w:t>
      </w:r>
      <w:proofErr w:type="spellStart"/>
      <w:r w:rsidRPr="00491D7A">
        <w:rPr>
          <w:bCs/>
          <w:sz w:val="28"/>
          <w:szCs w:val="28"/>
        </w:rPr>
        <w:t>г.Пензы</w:t>
      </w:r>
      <w:proofErr w:type="spellEnd"/>
      <w:r w:rsidRPr="00491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приглашает принять участие в программе</w:t>
      </w:r>
    </w:p>
    <w:p w14:paraId="65F861B2" w14:textId="07891D01" w:rsidR="00491D7A" w:rsidRDefault="00491D7A" w:rsidP="00491D7A">
      <w:pPr>
        <w:ind w:right="-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491D7A">
        <w:rPr>
          <w:rFonts w:ascii="Arial" w:hAnsi="Arial" w:cs="Arial"/>
          <w:b/>
        </w:rPr>
        <w:t>СТАЖИРОВК</w:t>
      </w:r>
      <w:r>
        <w:rPr>
          <w:rFonts w:ascii="Arial" w:hAnsi="Arial" w:cs="Arial"/>
          <w:b/>
        </w:rPr>
        <w:t>А</w:t>
      </w:r>
      <w:r w:rsidRPr="00491D7A">
        <w:rPr>
          <w:rFonts w:ascii="Arial" w:hAnsi="Arial" w:cs="Arial"/>
          <w:b/>
        </w:rPr>
        <w:t xml:space="preserve"> ВЫПУСКНИКОВ ОБРАЗОВАТЕЛЬНЫХ ОРГАНИЗАЦИЙ ВСЕХ УРОВНЕЙ</w:t>
      </w:r>
      <w:r>
        <w:rPr>
          <w:rFonts w:ascii="Arial" w:hAnsi="Arial" w:cs="Arial"/>
          <w:b/>
        </w:rPr>
        <w:t>»</w:t>
      </w:r>
    </w:p>
    <w:p w14:paraId="78FCDAC6" w14:textId="268A2504" w:rsidR="00491D7A" w:rsidRPr="00491D7A" w:rsidRDefault="00491D7A" w:rsidP="00491D7A">
      <w:pPr>
        <w:ind w:right="-22"/>
        <w:rPr>
          <w:rFonts w:ascii="Arial" w:hAnsi="Arial" w:cs="Arial"/>
          <w:bCs/>
        </w:rPr>
      </w:pPr>
      <w:r w:rsidRPr="00491D7A">
        <w:rPr>
          <w:rFonts w:ascii="Arial" w:hAnsi="Arial" w:cs="Arial"/>
          <w:bCs/>
        </w:rPr>
        <w:t>Это форма временного трудоустройства выпускников учреждений высшего и среднего профессионального образования, не имеющих опыта работы.</w:t>
      </w:r>
    </w:p>
    <w:p w14:paraId="1761E3AE" w14:textId="3FB8A61B" w:rsidR="00491D7A" w:rsidRDefault="00491D7A" w:rsidP="00491D7A">
      <w:pPr>
        <w:ind w:right="-22"/>
        <w:rPr>
          <w:rFonts w:ascii="Arial" w:hAnsi="Arial" w:cs="Arial"/>
          <w:bCs/>
        </w:rPr>
      </w:pPr>
      <w:r w:rsidRPr="00491D7A">
        <w:rPr>
          <w:rFonts w:ascii="Arial" w:hAnsi="Arial" w:cs="Arial"/>
          <w:bCs/>
        </w:rPr>
        <w:tab/>
        <w:t>С выпускниками, участвующими в стажировке, работодатель заключает срочный трудовой договор, при этом их заработная плата не должна быть ниже минимального размера оплаты труда.</w:t>
      </w:r>
    </w:p>
    <w:p w14:paraId="77EA893B" w14:textId="77777777" w:rsidR="008B20B9" w:rsidRDefault="008B20B9" w:rsidP="00491D7A">
      <w:pPr>
        <w:ind w:right="-22"/>
        <w:jc w:val="both"/>
        <w:rPr>
          <w:b/>
          <w:i/>
          <w:sz w:val="28"/>
          <w:szCs w:val="28"/>
        </w:rPr>
      </w:pPr>
      <w:r w:rsidRPr="008B20B9">
        <w:rPr>
          <w:b/>
          <w:bCs/>
          <w:i/>
          <w:iCs/>
          <w:sz w:val="28"/>
          <w:szCs w:val="28"/>
        </w:rPr>
        <w:t xml:space="preserve"> Центр занятости</w:t>
      </w:r>
      <w:r>
        <w:rPr>
          <w:sz w:val="28"/>
          <w:szCs w:val="28"/>
        </w:rPr>
        <w:t xml:space="preserve"> </w:t>
      </w:r>
      <w:r w:rsidR="00491D7A">
        <w:rPr>
          <w:b/>
          <w:i/>
          <w:sz w:val="28"/>
          <w:szCs w:val="28"/>
        </w:rPr>
        <w:t xml:space="preserve">возмещает работодателю затраты на оплату труда стажирующихся выпускников </w:t>
      </w:r>
      <w:proofErr w:type="gramStart"/>
      <w:r w:rsidR="00491D7A">
        <w:rPr>
          <w:b/>
          <w:i/>
          <w:sz w:val="28"/>
          <w:szCs w:val="28"/>
        </w:rPr>
        <w:t>в размере</w:t>
      </w:r>
      <w:proofErr w:type="gramEnd"/>
      <w:r w:rsidR="00491D7A">
        <w:rPr>
          <w:b/>
          <w:i/>
          <w:sz w:val="28"/>
          <w:szCs w:val="28"/>
        </w:rPr>
        <w:t xml:space="preserve"> установленного законодательством РФ минимального размера оплаты труда, увеличенного на страховые взносы в государственные внебюджетные фонды, за каждого стажирующего выпускника пропорционально отработанному времени.</w:t>
      </w:r>
    </w:p>
    <w:p w14:paraId="6808EBFF" w14:textId="77777777" w:rsidR="00E775D3" w:rsidRDefault="00E775D3" w:rsidP="008B20B9">
      <w:pPr>
        <w:ind w:left="360" w:right="271"/>
        <w:jc w:val="both"/>
        <w:rPr>
          <w:b/>
          <w:sz w:val="28"/>
          <w:szCs w:val="28"/>
        </w:rPr>
      </w:pPr>
    </w:p>
    <w:p w14:paraId="7D4C2F98" w14:textId="24B5A85E" w:rsidR="008B20B9" w:rsidRPr="008B20B9" w:rsidRDefault="008B20B9" w:rsidP="008B20B9">
      <w:pPr>
        <w:ind w:left="360" w:right="271"/>
        <w:jc w:val="both"/>
        <w:rPr>
          <w:b/>
          <w:sz w:val="28"/>
          <w:szCs w:val="28"/>
        </w:rPr>
      </w:pPr>
      <w:r w:rsidRPr="008B20B9">
        <w:rPr>
          <w:b/>
          <w:sz w:val="28"/>
          <w:szCs w:val="28"/>
        </w:rPr>
        <w:t>Работодатель:</w:t>
      </w:r>
    </w:p>
    <w:p w14:paraId="6ECAE2BC" w14:textId="77777777" w:rsidR="008B20B9" w:rsidRDefault="008B20B9" w:rsidP="008B20B9">
      <w:pPr>
        <w:ind w:left="360" w:right="27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sz w:val="28"/>
          <w:szCs w:val="28"/>
        </w:rPr>
        <w:t>получает дополнительного сотрудника;</w:t>
      </w:r>
    </w:p>
    <w:p w14:paraId="786944B3" w14:textId="77777777" w:rsidR="008B20B9" w:rsidRDefault="008B20B9" w:rsidP="008B20B9">
      <w:pPr>
        <w:ind w:left="360" w:right="27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sz w:val="28"/>
          <w:szCs w:val="28"/>
        </w:rPr>
        <w:t>после завершения стажировки может оставить молодого специалиста работать на постоянной основе;</w:t>
      </w:r>
    </w:p>
    <w:p w14:paraId="797D7159" w14:textId="77777777" w:rsidR="008B20B9" w:rsidRPr="00F239E8" w:rsidRDefault="008B20B9" w:rsidP="008B20B9">
      <w:pPr>
        <w:ind w:left="360" w:right="271"/>
        <w:jc w:val="both"/>
        <w:rPr>
          <w:sz w:val="28"/>
          <w:szCs w:val="28"/>
        </w:rPr>
      </w:pPr>
      <w:r>
        <w:rPr>
          <w:b/>
          <w:sz w:val="36"/>
          <w:szCs w:val="36"/>
        </w:rPr>
        <w:t>-</w:t>
      </w:r>
      <w:r>
        <w:rPr>
          <w:sz w:val="28"/>
          <w:szCs w:val="28"/>
        </w:rPr>
        <w:t xml:space="preserve"> исключает вероятность принять некомпетентного сотрудника;</w:t>
      </w:r>
    </w:p>
    <w:p w14:paraId="5C7259F1" w14:textId="2BE2B1EB" w:rsidR="008B20B9" w:rsidRDefault="008B20B9" w:rsidP="008B20B9">
      <w:pPr>
        <w:ind w:left="360" w:right="27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пополняет коллектив молодежью.</w:t>
      </w:r>
    </w:p>
    <w:p w14:paraId="32D060D5" w14:textId="7CE6DD71" w:rsidR="00347A5D" w:rsidRDefault="00347A5D" w:rsidP="008B20B9">
      <w:pPr>
        <w:ind w:left="360" w:right="2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CA39C1" w14:textId="0A78B14C" w:rsidR="00347A5D" w:rsidRDefault="00347A5D" w:rsidP="008B20B9">
      <w:pPr>
        <w:ind w:left="360" w:right="271"/>
        <w:jc w:val="both"/>
        <w:rPr>
          <w:b/>
          <w:bCs/>
          <w:sz w:val="28"/>
          <w:szCs w:val="28"/>
        </w:rPr>
      </w:pPr>
      <w:r w:rsidRPr="00347A5D">
        <w:rPr>
          <w:b/>
          <w:bCs/>
          <w:sz w:val="28"/>
          <w:szCs w:val="28"/>
        </w:rPr>
        <w:t>Выпускник</w:t>
      </w:r>
      <w:r>
        <w:rPr>
          <w:b/>
          <w:bCs/>
          <w:sz w:val="28"/>
          <w:szCs w:val="28"/>
        </w:rPr>
        <w:t>:</w:t>
      </w:r>
    </w:p>
    <w:p w14:paraId="53365938" w14:textId="45BA1F48" w:rsidR="00347A5D" w:rsidRDefault="00347A5D" w:rsidP="008B20B9">
      <w:pPr>
        <w:ind w:left="360" w:right="271"/>
        <w:jc w:val="both"/>
        <w:rPr>
          <w:b/>
          <w:bCs/>
        </w:rPr>
      </w:pPr>
    </w:p>
    <w:p w14:paraId="55E69B4B" w14:textId="08961136" w:rsidR="00347A5D" w:rsidRDefault="00347A5D" w:rsidP="00347A5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- осваивает профессию;</w:t>
      </w:r>
    </w:p>
    <w:p w14:paraId="0AE05D06" w14:textId="1013DF5A" w:rsidR="00347A5D" w:rsidRDefault="00347A5D" w:rsidP="00347A5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применяет полученные в течение обучения знания на      </w:t>
      </w:r>
    </w:p>
    <w:p w14:paraId="5C5D5B50" w14:textId="77777777" w:rsidR="00347A5D" w:rsidRDefault="00347A5D" w:rsidP="00347A5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практике;</w:t>
      </w:r>
    </w:p>
    <w:p w14:paraId="0484E562" w14:textId="4C45EE81" w:rsidR="00347A5D" w:rsidRDefault="00347A5D" w:rsidP="00347A5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приобретает стаж работы по профессии     </w:t>
      </w:r>
    </w:p>
    <w:p w14:paraId="7960817E" w14:textId="77777777" w:rsidR="00347A5D" w:rsidRDefault="00347A5D" w:rsidP="00347A5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(специальности), подтвержденный записью в трудовой </w:t>
      </w:r>
    </w:p>
    <w:p w14:paraId="0654B504" w14:textId="77777777" w:rsidR="00347A5D" w:rsidRDefault="00347A5D" w:rsidP="00347A5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книжке;</w:t>
      </w:r>
    </w:p>
    <w:p w14:paraId="7AB0FFD7" w14:textId="7311A664" w:rsidR="00347A5D" w:rsidRDefault="00347A5D" w:rsidP="00347A5D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проявляет свои личные и деловые качества;</w:t>
      </w:r>
    </w:p>
    <w:p w14:paraId="104EE054" w14:textId="59FF199B" w:rsidR="00347A5D" w:rsidRPr="00347A5D" w:rsidRDefault="00347A5D" w:rsidP="00347A5D">
      <w:pPr>
        <w:ind w:right="271"/>
        <w:jc w:val="both"/>
        <w:rPr>
          <w:b/>
          <w:bCs/>
        </w:rPr>
      </w:pPr>
      <w:r>
        <w:rPr>
          <w:sz w:val="28"/>
          <w:szCs w:val="28"/>
        </w:rPr>
        <w:t xml:space="preserve">  - имеет возможность трудоустроиться по полученной специальности</w:t>
      </w:r>
    </w:p>
    <w:p w14:paraId="1503C480" w14:textId="5E00A6CB" w:rsidR="00491D7A" w:rsidRDefault="00491D7A" w:rsidP="00491D7A">
      <w:pPr>
        <w:ind w:right="-2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36E2DCF1" w14:textId="620D14C5" w:rsidR="00347A5D" w:rsidRDefault="00347A5D" w:rsidP="00347A5D">
      <w:pPr>
        <w:ind w:left="1260" w:right="271"/>
        <w:jc w:val="center"/>
        <w:rPr>
          <w:b/>
          <w:sz w:val="28"/>
          <w:szCs w:val="28"/>
        </w:rPr>
      </w:pPr>
      <w:r w:rsidRPr="00347A5D">
        <w:rPr>
          <w:b/>
          <w:bCs/>
          <w:iCs/>
          <w:sz w:val="28"/>
          <w:szCs w:val="28"/>
        </w:rPr>
        <w:t>ЦЗН г. ПЕНЗЫ ждёт Вас</w:t>
      </w:r>
      <w:r>
        <w:rPr>
          <w:i/>
          <w:sz w:val="28"/>
          <w:szCs w:val="28"/>
        </w:rPr>
        <w:t xml:space="preserve"> </w:t>
      </w:r>
      <w:r>
        <w:rPr>
          <w:b/>
          <w:sz w:val="32"/>
          <w:szCs w:val="32"/>
        </w:rPr>
        <w:t>по адресу:</w:t>
      </w:r>
    </w:p>
    <w:p w14:paraId="3842DA06" w14:textId="77777777" w:rsidR="00347A5D" w:rsidRDefault="00347A5D" w:rsidP="00347A5D">
      <w:pPr>
        <w:ind w:left="1260" w:right="27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г. Пенза, ул. </w:t>
      </w:r>
      <w:proofErr w:type="spellStart"/>
      <w:r>
        <w:rPr>
          <w:b/>
          <w:sz w:val="28"/>
          <w:szCs w:val="28"/>
        </w:rPr>
        <w:t>Бекешская</w:t>
      </w:r>
      <w:proofErr w:type="spellEnd"/>
      <w:r>
        <w:rPr>
          <w:b/>
          <w:sz w:val="28"/>
          <w:szCs w:val="28"/>
        </w:rPr>
        <w:t>, 8</w:t>
      </w:r>
    </w:p>
    <w:p w14:paraId="77B2F52A" w14:textId="655C9590" w:rsidR="00347A5D" w:rsidRDefault="00347A5D" w:rsidP="00347A5D">
      <w:pPr>
        <w:ind w:left="360" w:right="2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каб</w:t>
      </w:r>
      <w:proofErr w:type="spellEnd"/>
      <w:r>
        <w:rPr>
          <w:b/>
          <w:sz w:val="32"/>
          <w:szCs w:val="32"/>
        </w:rPr>
        <w:t>. № 9</w:t>
      </w:r>
    </w:p>
    <w:p w14:paraId="2774360F" w14:textId="585DC801" w:rsidR="00347A5D" w:rsidRDefault="00347A5D" w:rsidP="00347A5D">
      <w:pPr>
        <w:ind w:left="1260" w:right="2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48-88-83, доб.163</w:t>
      </w:r>
      <w:r w:rsidRPr="00F239E8">
        <w:rPr>
          <w:b/>
          <w:sz w:val="28"/>
          <w:szCs w:val="28"/>
        </w:rPr>
        <w:t>#</w:t>
      </w:r>
    </w:p>
    <w:p w14:paraId="5A0BA9FD" w14:textId="304AA335" w:rsidR="00347A5D" w:rsidRDefault="00347A5D" w:rsidP="00347A5D">
      <w:pPr>
        <w:ind w:right="-22"/>
        <w:jc w:val="center"/>
        <w:rPr>
          <w:sz w:val="28"/>
          <w:szCs w:val="28"/>
        </w:rPr>
      </w:pPr>
    </w:p>
    <w:p w14:paraId="29C92A49" w14:textId="77777777" w:rsidR="00491D7A" w:rsidRPr="00491D7A" w:rsidRDefault="00491D7A" w:rsidP="00491D7A">
      <w:pPr>
        <w:ind w:right="-22"/>
        <w:rPr>
          <w:rFonts w:ascii="Arial" w:hAnsi="Arial" w:cs="Arial"/>
          <w:b/>
          <w:bCs/>
        </w:rPr>
      </w:pPr>
    </w:p>
    <w:p w14:paraId="322A5D38" w14:textId="21684688" w:rsidR="00491D7A" w:rsidRPr="00491D7A" w:rsidRDefault="00491D7A" w:rsidP="00491D7A">
      <w:pPr>
        <w:ind w:right="-22"/>
        <w:rPr>
          <w:bCs/>
        </w:rPr>
      </w:pPr>
    </w:p>
    <w:p w14:paraId="4DE90A55" w14:textId="003E3EB7" w:rsidR="00491D7A" w:rsidRDefault="00491D7A" w:rsidP="00491D7A">
      <w:pPr>
        <w:ind w:right="-22"/>
        <w:jc w:val="center"/>
        <w:rPr>
          <w:b/>
        </w:rPr>
      </w:pPr>
    </w:p>
    <w:p w14:paraId="6EF8B22B" w14:textId="77777777" w:rsidR="00491D7A" w:rsidRPr="00F239E8" w:rsidRDefault="00491D7A" w:rsidP="00491D7A">
      <w:pPr>
        <w:ind w:right="-22"/>
        <w:jc w:val="center"/>
        <w:rPr>
          <w:sz w:val="28"/>
          <w:szCs w:val="28"/>
        </w:rPr>
      </w:pPr>
    </w:p>
    <w:sectPr w:rsidR="00491D7A" w:rsidRPr="00F2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7A"/>
    <w:rsid w:val="00347A5D"/>
    <w:rsid w:val="00491D7A"/>
    <w:rsid w:val="005650C1"/>
    <w:rsid w:val="008B20B9"/>
    <w:rsid w:val="00BC037A"/>
    <w:rsid w:val="00E775D3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E664"/>
  <w15:chartTrackingRefBased/>
  <w15:docId w15:val="{A5574EA3-0092-404C-9E33-EED3E9C9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Tsop Tsop</dc:creator>
  <cp:keywords/>
  <dc:description/>
  <cp:lastModifiedBy>Tsop Tsop</cp:lastModifiedBy>
  <cp:revision>3</cp:revision>
  <dcterms:created xsi:type="dcterms:W3CDTF">2022-02-28T07:43:00Z</dcterms:created>
  <dcterms:modified xsi:type="dcterms:W3CDTF">2022-02-28T08:54:00Z</dcterms:modified>
</cp:coreProperties>
</file>